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93DAF57" w:rsidR="008244D3" w:rsidRPr="00E72D52" w:rsidRDefault="00EC4CB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19, 2029 - August 25,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882B6DA" w:rsidR="00AA6673" w:rsidRPr="00E72D52" w:rsidRDefault="00EC4CB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876DDFA" w:rsidR="008A7A6A" w:rsidRPr="00E72D52" w:rsidRDefault="00EC4CB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6777C70" w:rsidR="008A7A6A" w:rsidRPr="00E72D52" w:rsidRDefault="00EC4C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2520499" w:rsidR="00AA6673" w:rsidRPr="00E72D52" w:rsidRDefault="00EC4C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B954CC1" w:rsidR="008A7A6A" w:rsidRPr="00E72D52" w:rsidRDefault="00EC4C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4E6756A" w:rsidR="00AA6673" w:rsidRPr="00E72D52" w:rsidRDefault="00EC4C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CA5DA0" w:rsidR="008A7A6A" w:rsidRPr="00E72D52" w:rsidRDefault="00EC4C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FBD38A9" w:rsidR="00AA6673" w:rsidRPr="00E72D52" w:rsidRDefault="00EC4C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B7DDD3C" w:rsidR="008A7A6A" w:rsidRPr="00E72D52" w:rsidRDefault="00EC4C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D489A3C" w:rsidR="00AA6673" w:rsidRPr="00E72D52" w:rsidRDefault="00EC4C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BA61B3E" w:rsidR="008A7A6A" w:rsidRPr="00E72D52" w:rsidRDefault="00EC4C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5391C0B" w:rsidR="00AA6673" w:rsidRPr="00E72D52" w:rsidRDefault="00EC4C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0056DFA" w:rsidR="008A7A6A" w:rsidRPr="00E72D52" w:rsidRDefault="00EC4C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B5E9FED" w:rsidR="00AA6673" w:rsidRPr="00E72D52" w:rsidRDefault="00EC4CB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C4CB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C4CB6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