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10B2C6" w:rsidR="004A5242" w:rsidRPr="004A5242" w:rsidRDefault="000525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2025 - September 14,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215BDB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B46B529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688833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9DC477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F1CFEA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DDC8C3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4D2E38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13A794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933AC6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AAD9CDE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6012D1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3A0807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1B52A9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84F1853" w:rsidR="004A5242" w:rsidRPr="004A5242" w:rsidRDefault="000525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25C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25C1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