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AE5F32" w:rsidR="00C23C04" w:rsidRDefault="00E972A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9, 2026 - March 15,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803B71E" w:rsidR="00BD75D0" w:rsidRPr="005718BD" w:rsidRDefault="00E972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9B267E2" w:rsidR="00C315FD" w:rsidRPr="005478FF" w:rsidRDefault="00E972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87E105" w:rsidR="00BD75D0" w:rsidRPr="005718BD" w:rsidRDefault="00E972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5410EB2" w:rsidR="00C315FD" w:rsidRPr="005478FF" w:rsidRDefault="00E972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654EE8" w:rsidR="00BD75D0" w:rsidRPr="005718BD" w:rsidRDefault="00E972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CB5FB69" w:rsidR="00C315FD" w:rsidRPr="005478FF" w:rsidRDefault="00E972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A84C50" w:rsidR="00BD75D0" w:rsidRPr="005718BD" w:rsidRDefault="00E972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90E2BAD" w:rsidR="00C315FD" w:rsidRPr="005478FF" w:rsidRDefault="00E972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740F29" w:rsidR="00BD75D0" w:rsidRPr="005718BD" w:rsidRDefault="00E972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CBE18B3" w:rsidR="00C315FD" w:rsidRPr="005478FF" w:rsidRDefault="00E972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27AAC5" w:rsidR="00BD75D0" w:rsidRPr="005718BD" w:rsidRDefault="00E972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6E6E98" w:rsidR="00C315FD" w:rsidRPr="005478FF" w:rsidRDefault="00E972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4DE138" w:rsidR="00BD75D0" w:rsidRPr="005718BD" w:rsidRDefault="00E972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8D3A6D6" w:rsidR="00C315FD" w:rsidRPr="005478FF" w:rsidRDefault="00E972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72A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72A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