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E76E2F" w:rsidR="00FC0766" w:rsidRPr="00D33A47" w:rsidRDefault="00AB06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23, 2023 - April 29,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7DEB92" w:rsidR="00BC664A" w:rsidRPr="00FC0766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7B42E9A" w:rsidR="00BC664A" w:rsidRPr="00D33A47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D95AE5" w:rsidR="00BC664A" w:rsidRPr="00FC0766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DFB1072" w:rsidR="00BC664A" w:rsidRPr="00D33A47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0AAFA3" w:rsidR="00BC664A" w:rsidRPr="00FC0766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10E6033" w:rsidR="00BC664A" w:rsidRPr="00D33A47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9281F8" w:rsidR="00BC664A" w:rsidRPr="00FC0766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72B3CC6" w:rsidR="00BC664A" w:rsidRPr="00D33A47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0B37677" w:rsidR="00BC664A" w:rsidRPr="00FC0766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D51C22F" w:rsidR="00BC664A" w:rsidRPr="00D33A47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2226C3" w:rsidR="00BC664A" w:rsidRPr="00FC0766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28BFE65" w:rsidR="00BC664A" w:rsidRPr="00D33A47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0BDCA4" w:rsidR="00BC664A" w:rsidRPr="00FC0766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A40DD3" w:rsidR="00BC664A" w:rsidRPr="00D33A47" w:rsidRDefault="00AB06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06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B0608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