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1FDE0C" w:rsidR="00FD3806" w:rsidRPr="00A72646" w:rsidRDefault="00A443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93C869" w:rsidR="00FD3806" w:rsidRPr="002A5E6C" w:rsidRDefault="00A443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516B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E5598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A4730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EBA40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BFA86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A6F7E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F623C" w:rsidR="00B87ED3" w:rsidRPr="00AF0D95" w:rsidRDefault="00A443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5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0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3133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5F97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0CEB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8DBC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1C353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6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03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3FB4" w:rsidR="00B87ED3" w:rsidRPr="00AF0D95" w:rsidRDefault="00A443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D96D" w:rsidR="00B87ED3" w:rsidRPr="00AF0D95" w:rsidRDefault="00A443A9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D0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40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F1E46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80FC4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BD0E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8CA1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0DC3C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652BF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94DE4" w:rsidR="00B87ED3" w:rsidRPr="00AF0D95" w:rsidRDefault="00A443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F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1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DC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2A7D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CBD6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4E4E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653A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CE2E8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0E97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64BF6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0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6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A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D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482F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DA0B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92BF3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40B5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B07E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32F2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71EF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3D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7D28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9A8AF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BBEB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9CAEA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C2779" w:rsidR="00B87ED3" w:rsidRPr="00AF0D95" w:rsidRDefault="00A443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B3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2D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2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3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C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EC7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443A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