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68841" w:rsidR="00FD3806" w:rsidRPr="00A72646" w:rsidRDefault="007E3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B70F5" w:rsidR="00FD3806" w:rsidRPr="002A5E6C" w:rsidRDefault="007E3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133D9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6B3A4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CEFE3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0A27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ECBC9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2EC1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690CB" w:rsidR="00B87ED3" w:rsidRPr="00AF0D95" w:rsidRDefault="007E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5E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E1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4EFC7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2963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07A5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195D1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6C7E5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3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8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B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3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5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F7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DEBA0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1C31A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50C7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8D5B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A5663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06647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033B" w:rsidR="00B87ED3" w:rsidRPr="00AF0D95" w:rsidRDefault="007E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52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2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0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B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B790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0F1C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FE51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F4992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8607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35524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7ACB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9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7987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15A2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EE71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47E0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8970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D93B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92101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E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C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3D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FE94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B7530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20BAB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BAFC2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A0E2C" w:rsidR="00B87ED3" w:rsidRPr="00AF0D95" w:rsidRDefault="007E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D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F6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5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E2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