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D175" w:rsidR="0061148E" w:rsidRPr="008F69F5" w:rsidRDefault="00385D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A4D1" w:rsidR="0061148E" w:rsidRPr="008F69F5" w:rsidRDefault="00385D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2AC6B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CF762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95161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1EAB6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2BA80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3DCBD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F3D08" w:rsidR="00B87ED3" w:rsidRPr="008F69F5" w:rsidRDefault="00385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BB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4F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B7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5E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6B02E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29DAC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00873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B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0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1A300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E5F06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4F8CB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4C496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85654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CAAE4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71BFC" w:rsidR="00B87ED3" w:rsidRPr="008F69F5" w:rsidRDefault="00385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EDAA8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28329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5996C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C5CEE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2F9E9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AA410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B1528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0622B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FB18F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D375D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A3F75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026C0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9E542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CF90A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8DF7D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C9D19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AA422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40610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E094B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3C1DA" w:rsidR="00B87ED3" w:rsidRPr="008F69F5" w:rsidRDefault="00385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A8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D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