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380B" w:rsidR="0061148E" w:rsidRPr="00944D28" w:rsidRDefault="00860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3870" w:rsidR="0061148E" w:rsidRPr="004A7085" w:rsidRDefault="00860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499E4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499E0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F13DA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49046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B9CAE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7B596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B14A7" w:rsidR="00A67F55" w:rsidRPr="00944D28" w:rsidRDefault="00860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7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D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D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BC5FF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27BB2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A02DD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5E750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C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CAD82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0D58F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36542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5ADCC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5D34E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1DC6E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10DD8" w:rsidR="00B87ED3" w:rsidRPr="00944D28" w:rsidRDefault="0086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9596" w:rsidR="00B87ED3" w:rsidRPr="00944D28" w:rsidRDefault="0086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73893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4C25A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FE582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DC016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92B3E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92EE3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8F012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0C0BB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093C5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4C7BD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822D7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90F3F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C85B9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19045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2A05A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DED60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CBA74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AE6D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BCF31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071D4" w:rsidR="00B87ED3" w:rsidRPr="00944D28" w:rsidRDefault="0086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F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307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