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2330" w:rsidR="0061148E" w:rsidRPr="00C834E2" w:rsidRDefault="004F1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BF89" w:rsidR="0061148E" w:rsidRPr="00C834E2" w:rsidRDefault="004F1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32B79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320E8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3B026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98114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CE3C3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6D132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C9E5C" w:rsidR="00B87ED3" w:rsidRPr="00944D28" w:rsidRDefault="004F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A0E1D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4746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C886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A6FD8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97D90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CFE5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7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15013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6786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6DD3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5214F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C796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4956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C73E6" w:rsidR="00B87ED3" w:rsidRPr="00944D28" w:rsidRDefault="004F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8A3F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CBF1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ACB4F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A3192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5C115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E67CB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50370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D3DF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38D3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5BD6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7DDF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0F132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2B42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99F34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732D7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92E57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ECAF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4C7F" w:rsidR="00B87ED3" w:rsidRPr="00944D28" w:rsidRDefault="004F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4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CE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