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88EE" w:rsidR="0061148E" w:rsidRPr="00177744" w:rsidRDefault="00E00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11C7" w:rsidR="0061148E" w:rsidRPr="00177744" w:rsidRDefault="00E00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057F6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7C2C9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D4C5F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9D0E3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31EC1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4D414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5B598" w:rsidR="00983D57" w:rsidRPr="00177744" w:rsidRDefault="00E00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945A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F3E90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46EB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DB973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6C33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7C780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A6F1C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AFA8D" w:rsidR="00B87ED3" w:rsidRPr="00177744" w:rsidRDefault="00E00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8AB2E" w:rsidR="00B87ED3" w:rsidRPr="00177744" w:rsidRDefault="00E00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7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0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B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D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5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6282B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8BF75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F5675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5026B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39AFD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2A56F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B190A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F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5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4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A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D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1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C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B4EBE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EF5AE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29515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62907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9FF89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1CDAB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BF9BB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8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3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D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0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D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B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8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4BFE2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7E6C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F6325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3AA91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E3EB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37F03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3C1BD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C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B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3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8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C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C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15EE4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35EC2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6C38F" w:rsidR="00B87ED3" w:rsidRPr="00177744" w:rsidRDefault="00E00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5F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92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7E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D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2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7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9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2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0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3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2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8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