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A82B09" w:rsidR="002534F3" w:rsidRPr="0068293E" w:rsidRDefault="006D6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FBC825" w:rsidR="002534F3" w:rsidRPr="0068293E" w:rsidRDefault="006D6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923A2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32E85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FFEDE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9F4CB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E9D4E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A9CD7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135D2" w:rsidR="002A7340" w:rsidRPr="00FF2AF3" w:rsidRDefault="006D66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8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0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1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D6261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82E6A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F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C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F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C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3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9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5623E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7A25C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B3B0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23E26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E9599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19A92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E1EF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6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C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6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7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A4F54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93D32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3F8F9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D87EF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1533F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B3DD0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FD54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3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4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3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F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C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B013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F6B99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2038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96D04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770F8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A8C49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7C6D1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8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F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0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5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10537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DE0A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EDE4F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31E23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0247C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CFC1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490E0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1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5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3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7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4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D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6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D182B" w:rsidR="009A6C64" w:rsidRPr="00730585" w:rsidRDefault="006D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F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0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3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E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A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0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5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4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8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C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A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5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B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664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