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ADE9" w:rsidR="0061148E" w:rsidRPr="00C61931" w:rsidRDefault="00745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E657" w:rsidR="0061148E" w:rsidRPr="00C61931" w:rsidRDefault="00745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1EC0B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D929F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2944A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66E6C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9EE1D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FB9CB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DA349" w:rsidR="00B87ED3" w:rsidRPr="00944D28" w:rsidRDefault="0074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0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C25F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EF44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B1CD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D7FA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5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FC700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382CC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2155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B857C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49AD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CBE4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D950" w:rsidR="00B87ED3" w:rsidRPr="00944D28" w:rsidRDefault="0074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4810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1E8DD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36C5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BA37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B1C1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D4CE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0858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F9C5" w:rsidR="00B87ED3" w:rsidRPr="00944D28" w:rsidRDefault="0074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1ECF" w:rsidR="00B87ED3" w:rsidRPr="00944D28" w:rsidRDefault="0074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3F817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63E87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735D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05418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EFB79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60198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6699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2351" w:rsidR="00B87ED3" w:rsidRPr="00944D28" w:rsidRDefault="0074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FEE76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ADFD2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0616E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46CF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A5E3" w:rsidR="00B87ED3" w:rsidRPr="00944D28" w:rsidRDefault="0074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F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C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