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1C8A" w:rsidR="0061148E" w:rsidRPr="00C61931" w:rsidRDefault="00576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0703" w:rsidR="0061148E" w:rsidRPr="00C61931" w:rsidRDefault="00576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D2818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1C916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E85C7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4EEF6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D2879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5CE1F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0CE16" w:rsidR="00B87ED3" w:rsidRPr="00944D28" w:rsidRDefault="0057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E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34D2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E560B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A82F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D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C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8BEF2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23D23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1212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BBF5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2498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65007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AE08" w:rsidR="00B87ED3" w:rsidRPr="00944D28" w:rsidRDefault="0057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302D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946F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6C34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BAF4A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5C0F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83A06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CBF2E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37C90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735E8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651B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143B5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F997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777B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3F2B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8E0EF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5269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1505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0DD7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5128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45BE" w:rsidR="00B87ED3" w:rsidRPr="00944D28" w:rsidRDefault="0057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8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2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