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2038" w:rsidR="0061148E" w:rsidRPr="0035681E" w:rsidRDefault="00025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38D8" w:rsidR="0061148E" w:rsidRPr="0035681E" w:rsidRDefault="00025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768E2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1F313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A6FCF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200E1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378B4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2C46A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2FFE4" w:rsidR="00CD0676" w:rsidRPr="00944D28" w:rsidRDefault="000252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9324E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2E5F3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DB5A1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016D2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D2B28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D9D08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ED844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6A60" w:rsidR="00B87ED3" w:rsidRPr="00944D28" w:rsidRDefault="0002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5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BB0F8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A8B5F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C4C2D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C9E11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11090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C7988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1D584" w:rsidR="00B87ED3" w:rsidRPr="00944D28" w:rsidRDefault="0002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A4D20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99DBA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89F2B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F24EF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C29DE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60AE8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99E8B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193EF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30007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A6236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4298A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1B4E0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5C068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5EE66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03A23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F7087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56C1F" w:rsidR="00B87ED3" w:rsidRPr="00944D28" w:rsidRDefault="0002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5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2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C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0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